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96" w:rsidRDefault="00576196" w:rsidP="0057619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9906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263" t="16347" r="40398" b="50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96" w:rsidRDefault="00576196" w:rsidP="00576196">
      <w:pPr>
        <w:jc w:val="center"/>
        <w:rPr>
          <w:sz w:val="32"/>
          <w:szCs w:val="32"/>
        </w:rPr>
      </w:pPr>
      <w:r>
        <w:rPr>
          <w:sz w:val="32"/>
          <w:szCs w:val="32"/>
        </w:rPr>
        <w:t>ТЫВА РЕСПУБЛИКАНЫӉ ЧАЗАА</w:t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>ДОКТААЛ</w:t>
      </w:r>
    </w:p>
    <w:p w:rsidR="00576196" w:rsidRDefault="00576196" w:rsidP="00576196">
      <w:pPr>
        <w:jc w:val="center"/>
        <w:rPr>
          <w:sz w:val="36"/>
          <w:szCs w:val="36"/>
        </w:rPr>
      </w:pPr>
      <w:r>
        <w:rPr>
          <w:sz w:val="32"/>
          <w:szCs w:val="32"/>
        </w:rPr>
        <w:t>ПРАВИТЕЛЬСТВО РЕСПУБЛИКИ ТЫВА</w:t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>ПОСТАНОВЛЕНИЕ</w:t>
      </w:r>
    </w:p>
    <w:p w:rsidR="006C6A11" w:rsidRDefault="006C6A11" w:rsidP="006C6A11">
      <w:pPr>
        <w:jc w:val="center"/>
        <w:rPr>
          <w:sz w:val="28"/>
          <w:szCs w:val="28"/>
        </w:rPr>
      </w:pPr>
    </w:p>
    <w:p w:rsidR="006C6A11" w:rsidRDefault="00EF027F" w:rsidP="00EF02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8 октября 2018 г. № 514</w:t>
      </w:r>
    </w:p>
    <w:p w:rsidR="00EF027F" w:rsidRPr="00EF027F" w:rsidRDefault="00EF027F" w:rsidP="00EF02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6C6A11" w:rsidRDefault="006C6A11" w:rsidP="00EF027F">
      <w:pPr>
        <w:rPr>
          <w:sz w:val="28"/>
          <w:szCs w:val="28"/>
        </w:rPr>
      </w:pPr>
    </w:p>
    <w:p w:rsidR="00E97A09" w:rsidRDefault="006C6A11" w:rsidP="006C6A11">
      <w:pPr>
        <w:jc w:val="center"/>
        <w:rPr>
          <w:b/>
          <w:sz w:val="28"/>
          <w:szCs w:val="28"/>
        </w:rPr>
      </w:pPr>
      <w:r w:rsidRPr="006C6A11">
        <w:rPr>
          <w:b/>
          <w:sz w:val="28"/>
          <w:szCs w:val="28"/>
        </w:rPr>
        <w:t xml:space="preserve">О выделении финансовых средств </w:t>
      </w:r>
    </w:p>
    <w:p w:rsidR="00E97A09" w:rsidRDefault="006C6A11" w:rsidP="006C6A11">
      <w:pPr>
        <w:jc w:val="center"/>
        <w:rPr>
          <w:b/>
          <w:sz w:val="28"/>
          <w:szCs w:val="28"/>
        </w:rPr>
      </w:pPr>
      <w:r w:rsidRPr="006C6A11">
        <w:rPr>
          <w:b/>
          <w:sz w:val="28"/>
          <w:szCs w:val="28"/>
        </w:rPr>
        <w:t>из резервного фонда</w:t>
      </w:r>
      <w:r w:rsidR="00E97A09">
        <w:rPr>
          <w:b/>
          <w:sz w:val="28"/>
          <w:szCs w:val="28"/>
        </w:rPr>
        <w:t xml:space="preserve"> </w:t>
      </w:r>
      <w:r w:rsidRPr="006C6A11">
        <w:rPr>
          <w:b/>
          <w:sz w:val="28"/>
          <w:szCs w:val="28"/>
        </w:rPr>
        <w:t xml:space="preserve">Правительства </w:t>
      </w:r>
    </w:p>
    <w:p w:rsidR="006C6A11" w:rsidRPr="006C6A11" w:rsidRDefault="006C6A11" w:rsidP="006C6A11">
      <w:pPr>
        <w:jc w:val="center"/>
        <w:rPr>
          <w:b/>
          <w:sz w:val="28"/>
          <w:szCs w:val="28"/>
        </w:rPr>
      </w:pPr>
      <w:r w:rsidRPr="006C6A11">
        <w:rPr>
          <w:b/>
          <w:sz w:val="28"/>
          <w:szCs w:val="28"/>
        </w:rPr>
        <w:t>Республики Тыва</w:t>
      </w:r>
    </w:p>
    <w:p w:rsidR="006C6A11" w:rsidRDefault="006C6A11" w:rsidP="006C6A11">
      <w:pPr>
        <w:jc w:val="center"/>
        <w:rPr>
          <w:sz w:val="28"/>
          <w:szCs w:val="28"/>
        </w:rPr>
      </w:pPr>
    </w:p>
    <w:p w:rsidR="00E97A09" w:rsidRPr="00022FD5" w:rsidRDefault="00E97A09" w:rsidP="006C6A11">
      <w:pPr>
        <w:jc w:val="center"/>
        <w:rPr>
          <w:sz w:val="28"/>
          <w:szCs w:val="28"/>
        </w:rPr>
      </w:pPr>
    </w:p>
    <w:p w:rsidR="006C6A11" w:rsidRDefault="006C6A11" w:rsidP="00E97A09">
      <w:pPr>
        <w:spacing w:line="360" w:lineRule="atLeast"/>
        <w:ind w:firstLine="709"/>
        <w:jc w:val="both"/>
        <w:rPr>
          <w:sz w:val="28"/>
          <w:szCs w:val="28"/>
        </w:rPr>
      </w:pPr>
      <w:r w:rsidRPr="00022FD5">
        <w:rPr>
          <w:sz w:val="28"/>
          <w:szCs w:val="28"/>
        </w:rPr>
        <w:t>В соответствии с постановлением Правительства Республики Тыва от 15 июля 2008 г</w:t>
      </w:r>
      <w:r w:rsidR="009C177B">
        <w:rPr>
          <w:sz w:val="28"/>
          <w:szCs w:val="28"/>
        </w:rPr>
        <w:t>.</w:t>
      </w:r>
      <w:r w:rsidRPr="00022FD5">
        <w:rPr>
          <w:sz w:val="28"/>
          <w:szCs w:val="28"/>
        </w:rPr>
        <w:t xml:space="preserve"> № 442 «Об утверждении </w:t>
      </w:r>
      <w:proofErr w:type="gramStart"/>
      <w:r w:rsidRPr="00022FD5">
        <w:rPr>
          <w:sz w:val="28"/>
          <w:szCs w:val="28"/>
        </w:rPr>
        <w:t>Порядка использования бюджетных ассигнований резервного фонда Правительства Республики</w:t>
      </w:r>
      <w:proofErr w:type="gramEnd"/>
      <w:r w:rsidRPr="00022FD5">
        <w:rPr>
          <w:sz w:val="28"/>
          <w:szCs w:val="28"/>
        </w:rPr>
        <w:t xml:space="preserve"> Тыва» Правительство Республики</w:t>
      </w:r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 ПОСТАНОВЛЯЕТ:</w:t>
      </w:r>
    </w:p>
    <w:p w:rsidR="00E97A09" w:rsidRDefault="00E97A09" w:rsidP="00E97A09">
      <w:pPr>
        <w:spacing w:line="360" w:lineRule="atLeast"/>
        <w:ind w:firstLine="709"/>
        <w:jc w:val="both"/>
        <w:rPr>
          <w:sz w:val="28"/>
          <w:szCs w:val="28"/>
        </w:rPr>
      </w:pPr>
    </w:p>
    <w:p w:rsidR="006C6A11" w:rsidRPr="00E97A09" w:rsidRDefault="00E97A09" w:rsidP="00E97A0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6A11" w:rsidRPr="00E97A09">
        <w:rPr>
          <w:sz w:val="28"/>
          <w:szCs w:val="28"/>
        </w:rPr>
        <w:t>Министерству финансов Республики Тыва выделить Министерству здрав</w:t>
      </w:r>
      <w:r w:rsidR="006C6A11" w:rsidRPr="00E97A09">
        <w:rPr>
          <w:sz w:val="28"/>
          <w:szCs w:val="28"/>
        </w:rPr>
        <w:t>о</w:t>
      </w:r>
      <w:r w:rsidR="006C6A11" w:rsidRPr="00E97A09">
        <w:rPr>
          <w:sz w:val="28"/>
          <w:szCs w:val="28"/>
        </w:rPr>
        <w:t>охранения Республики Тыва из резервного фонда Правительства Республики Тыва 1000000 рублей на приобретение вакцины и иммуноглобулина против сибирской я</w:t>
      </w:r>
      <w:r w:rsidR="006C6A11" w:rsidRPr="00E97A09">
        <w:rPr>
          <w:sz w:val="28"/>
          <w:szCs w:val="28"/>
        </w:rPr>
        <w:t>з</w:t>
      </w:r>
      <w:r w:rsidR="006C6A11" w:rsidRPr="00E97A09">
        <w:rPr>
          <w:sz w:val="28"/>
          <w:szCs w:val="28"/>
        </w:rPr>
        <w:t xml:space="preserve">вы для иммунизации населения </w:t>
      </w:r>
      <w:proofErr w:type="spellStart"/>
      <w:r w:rsidR="006C6A11" w:rsidRPr="00E97A09">
        <w:rPr>
          <w:sz w:val="28"/>
          <w:szCs w:val="28"/>
        </w:rPr>
        <w:t>Барун-Хемчикского</w:t>
      </w:r>
      <w:proofErr w:type="spellEnd"/>
      <w:r w:rsidR="006C6A11" w:rsidRPr="00E97A09">
        <w:rPr>
          <w:sz w:val="28"/>
          <w:szCs w:val="28"/>
        </w:rPr>
        <w:t xml:space="preserve"> </w:t>
      </w:r>
      <w:proofErr w:type="spellStart"/>
      <w:r w:rsidR="006C6A11" w:rsidRPr="00E97A09">
        <w:rPr>
          <w:sz w:val="28"/>
          <w:szCs w:val="28"/>
        </w:rPr>
        <w:t>кожууна</w:t>
      </w:r>
      <w:proofErr w:type="spellEnd"/>
      <w:r w:rsidR="006C6A11" w:rsidRPr="00E97A09">
        <w:rPr>
          <w:sz w:val="28"/>
          <w:szCs w:val="28"/>
        </w:rPr>
        <w:t xml:space="preserve"> Республики Тыва.</w:t>
      </w:r>
    </w:p>
    <w:p w:rsidR="006C6A11" w:rsidRPr="00E97A09" w:rsidRDefault="00E97A09" w:rsidP="00E97A0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C6A11" w:rsidRPr="00E97A09">
        <w:rPr>
          <w:sz w:val="28"/>
          <w:szCs w:val="28"/>
        </w:rPr>
        <w:t>Контроль за</w:t>
      </w:r>
      <w:proofErr w:type="gramEnd"/>
      <w:r w:rsidR="006C6A11" w:rsidRPr="00E97A09">
        <w:rPr>
          <w:sz w:val="28"/>
          <w:szCs w:val="28"/>
        </w:rPr>
        <w:t xml:space="preserve"> исполнением настоящего постановления возложить на замест</w:t>
      </w:r>
      <w:r w:rsidR="006C6A11" w:rsidRPr="00E97A09">
        <w:rPr>
          <w:sz w:val="28"/>
          <w:szCs w:val="28"/>
        </w:rPr>
        <w:t>и</w:t>
      </w:r>
      <w:r w:rsidR="006C6A11" w:rsidRPr="00E97A09">
        <w:rPr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6C6A11" w:rsidRPr="00E97A09">
        <w:rPr>
          <w:sz w:val="28"/>
          <w:szCs w:val="28"/>
        </w:rPr>
        <w:t>Хопуя</w:t>
      </w:r>
      <w:proofErr w:type="spellEnd"/>
      <w:r w:rsidRPr="00E97A09">
        <w:rPr>
          <w:sz w:val="28"/>
          <w:szCs w:val="28"/>
        </w:rPr>
        <w:t xml:space="preserve"> Ш.Х.</w:t>
      </w:r>
    </w:p>
    <w:p w:rsidR="006C6A11" w:rsidRPr="00E97A09" w:rsidRDefault="00E97A09" w:rsidP="00E97A0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6A11" w:rsidRPr="00E97A09">
        <w:rPr>
          <w:sz w:val="28"/>
          <w:szCs w:val="28"/>
        </w:rPr>
        <w:t>Разместить настоящее постановление на «</w:t>
      </w:r>
      <w:proofErr w:type="gramStart"/>
      <w:r w:rsidR="006C6A11" w:rsidRPr="00E97A09">
        <w:rPr>
          <w:sz w:val="28"/>
          <w:szCs w:val="28"/>
        </w:rPr>
        <w:t>Официальном</w:t>
      </w:r>
      <w:proofErr w:type="gramEnd"/>
      <w:r w:rsidR="006C6A11" w:rsidRPr="00E97A09">
        <w:rPr>
          <w:sz w:val="28"/>
          <w:szCs w:val="28"/>
        </w:rPr>
        <w:t xml:space="preserve"> </w:t>
      </w:r>
      <w:proofErr w:type="spellStart"/>
      <w:r w:rsidR="006C6A11" w:rsidRPr="00E97A09">
        <w:rPr>
          <w:sz w:val="28"/>
          <w:szCs w:val="28"/>
        </w:rPr>
        <w:t>интернет-портале</w:t>
      </w:r>
      <w:proofErr w:type="spellEnd"/>
      <w:r w:rsidR="006C6A11" w:rsidRPr="00E97A09">
        <w:rPr>
          <w:sz w:val="28"/>
          <w:szCs w:val="28"/>
        </w:rPr>
        <w:t xml:space="preserve"> правовой информации» (</w:t>
      </w:r>
      <w:hyperlink r:id="rId8" w:history="1">
        <w:r w:rsidR="006C6A11" w:rsidRPr="00E97A0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6C6A11" w:rsidRPr="00E97A0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6C6A11" w:rsidRPr="00E97A09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6C6A11" w:rsidRPr="00E97A0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6C6A11" w:rsidRPr="00E97A09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6C6A11" w:rsidRPr="00E97A0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6C6A11" w:rsidRPr="00E97A0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C6A11" w:rsidRPr="00E97A09">
        <w:rPr>
          <w:sz w:val="28"/>
          <w:szCs w:val="28"/>
        </w:rPr>
        <w:t>) и официаль</w:t>
      </w:r>
      <w:r>
        <w:rPr>
          <w:sz w:val="28"/>
          <w:szCs w:val="28"/>
        </w:rPr>
        <w:t>н</w:t>
      </w:r>
      <w:r w:rsidR="006C6A11" w:rsidRPr="00E97A09">
        <w:rPr>
          <w:sz w:val="28"/>
          <w:szCs w:val="28"/>
        </w:rPr>
        <w:t xml:space="preserve">ом сайте Республики Тыва </w:t>
      </w:r>
      <w:r>
        <w:rPr>
          <w:sz w:val="28"/>
          <w:szCs w:val="28"/>
        </w:rPr>
        <w:br/>
      </w:r>
      <w:r w:rsidR="006C6A11" w:rsidRPr="00E97A09">
        <w:rPr>
          <w:sz w:val="28"/>
          <w:szCs w:val="28"/>
        </w:rPr>
        <w:t>в информаци</w:t>
      </w:r>
      <w:r>
        <w:rPr>
          <w:sz w:val="28"/>
          <w:szCs w:val="28"/>
        </w:rPr>
        <w:t>о</w:t>
      </w:r>
      <w:r w:rsidR="006C6A11" w:rsidRPr="00E97A09">
        <w:rPr>
          <w:sz w:val="28"/>
          <w:szCs w:val="28"/>
        </w:rPr>
        <w:t>нно-телекоммуникационной сети «Интернет».</w:t>
      </w:r>
    </w:p>
    <w:p w:rsidR="006C6A11" w:rsidRDefault="00576196" w:rsidP="006C6A11">
      <w:pPr>
        <w:pStyle w:val="a4"/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109220</wp:posOffset>
            </wp:positionV>
            <wp:extent cx="1457325" cy="1457325"/>
            <wp:effectExtent l="19050" t="0" r="9525" b="0"/>
            <wp:wrapNone/>
            <wp:docPr id="4" name="Рисунок 4" descr="Z:\Департамент организационного и документационного обеспечения\УПР. ДОКУМЕНТ. ОБЕСПЕЧЕНИЯ\Тас-оол О.В\для Полпредства\на 05.10.2018\tes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Департамент организационного и документационного обеспечения\УПР. ДОКУМЕНТ. ОБЕСПЕЧЕНИЯ\Тас-оол О.В\для Полпредства\на 05.10.2018\test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A11" w:rsidRDefault="006C6A11" w:rsidP="006C6A11">
      <w:pPr>
        <w:pStyle w:val="a4"/>
        <w:ind w:left="708"/>
        <w:jc w:val="both"/>
        <w:rPr>
          <w:sz w:val="28"/>
          <w:szCs w:val="28"/>
        </w:rPr>
      </w:pPr>
    </w:p>
    <w:p w:rsidR="006C6A11" w:rsidRDefault="006C6A11" w:rsidP="006C6A11">
      <w:pPr>
        <w:pStyle w:val="a4"/>
        <w:ind w:left="708"/>
        <w:jc w:val="both"/>
        <w:rPr>
          <w:sz w:val="28"/>
          <w:szCs w:val="28"/>
        </w:rPr>
      </w:pPr>
    </w:p>
    <w:p w:rsidR="00FC188C" w:rsidRDefault="006C6A11" w:rsidP="006C6A11">
      <w:r>
        <w:rPr>
          <w:sz w:val="28"/>
          <w:szCs w:val="28"/>
        </w:rPr>
        <w:t xml:space="preserve">Глава Республики Тыва                                                             </w:t>
      </w:r>
      <w:r w:rsidR="00E97A0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Ш</w:t>
      </w:r>
      <w:r w:rsidR="00E97A0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Кара-оол</w:t>
      </w:r>
      <w:proofErr w:type="spellEnd"/>
    </w:p>
    <w:sectPr w:rsidR="00FC188C" w:rsidSect="006C6A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36" w:rsidRDefault="00805236" w:rsidP="00F37407">
      <w:r>
        <w:separator/>
      </w:r>
    </w:p>
  </w:endnote>
  <w:endnote w:type="continuationSeparator" w:id="1">
    <w:p w:rsidR="00805236" w:rsidRDefault="00805236" w:rsidP="00F3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7F" w:rsidRDefault="00EF02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7F" w:rsidRDefault="00EF02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7F" w:rsidRDefault="00EF02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36" w:rsidRDefault="00805236" w:rsidP="00F37407">
      <w:r>
        <w:separator/>
      </w:r>
    </w:p>
  </w:footnote>
  <w:footnote w:type="continuationSeparator" w:id="1">
    <w:p w:rsidR="00805236" w:rsidRDefault="00805236" w:rsidP="00F3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7F" w:rsidRDefault="00EF02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7F" w:rsidRDefault="00EF02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7F" w:rsidRDefault="00EF02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5576"/>
    <w:multiLevelType w:val="hybridMultilevel"/>
    <w:tmpl w:val="F20A0DDA"/>
    <w:lvl w:ilvl="0" w:tplc="B00EA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1c58e05-b25b-43b6-bf01-38f723f611a1"/>
  </w:docVars>
  <w:rsids>
    <w:rsidRoot w:val="006C6A11"/>
    <w:rsid w:val="002460BD"/>
    <w:rsid w:val="00315131"/>
    <w:rsid w:val="00576196"/>
    <w:rsid w:val="00614459"/>
    <w:rsid w:val="006C6A11"/>
    <w:rsid w:val="00805236"/>
    <w:rsid w:val="00851806"/>
    <w:rsid w:val="00891230"/>
    <w:rsid w:val="009C177B"/>
    <w:rsid w:val="00AB6C05"/>
    <w:rsid w:val="00C256E1"/>
    <w:rsid w:val="00CD207B"/>
    <w:rsid w:val="00E97A09"/>
    <w:rsid w:val="00EF027F"/>
    <w:rsid w:val="00F37407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A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A11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6C6A11"/>
  </w:style>
  <w:style w:type="paragraph" w:styleId="a6">
    <w:name w:val="header"/>
    <w:basedOn w:val="a"/>
    <w:link w:val="a7"/>
    <w:uiPriority w:val="99"/>
    <w:semiHidden/>
    <w:unhideWhenUsed/>
    <w:rsid w:val="00F37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7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61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GreckixOP</cp:lastModifiedBy>
  <cp:revision>2</cp:revision>
  <cp:lastPrinted>2018-10-02T10:44:00Z</cp:lastPrinted>
  <dcterms:created xsi:type="dcterms:W3CDTF">2018-10-10T02:27:00Z</dcterms:created>
  <dcterms:modified xsi:type="dcterms:W3CDTF">2018-10-10T02:27:00Z</dcterms:modified>
</cp:coreProperties>
</file>