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F7CE8" w14:textId="1E7958E3" w:rsidR="00C16513" w:rsidRDefault="00C16513" w:rsidP="00C1651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053CDB0" w14:textId="77777777" w:rsidR="00C16513" w:rsidRDefault="00C16513" w:rsidP="00C1651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63F53CF" w14:textId="77777777" w:rsidR="00C16513" w:rsidRDefault="00C16513" w:rsidP="00C1651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0379956" w14:textId="77777777" w:rsidR="00C16513" w:rsidRPr="0025472A" w:rsidRDefault="00C16513" w:rsidP="00C165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00255E8" w14:textId="77777777" w:rsidR="00C16513" w:rsidRPr="004C14FF" w:rsidRDefault="00C16513" w:rsidP="00C1651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50FE55BA" w14:textId="77777777" w:rsidR="00782965" w:rsidRDefault="00782965" w:rsidP="00782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B9C35" w14:textId="77777777" w:rsidR="00782965" w:rsidRDefault="00782965" w:rsidP="00782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47CB6" w14:textId="4629B482" w:rsidR="00782965" w:rsidRDefault="00337657" w:rsidP="003376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марта 2024 г. № 120</w:t>
      </w:r>
    </w:p>
    <w:p w14:paraId="49013BB1" w14:textId="438CDE65" w:rsidR="00782965" w:rsidRDefault="00337657" w:rsidP="003376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14:paraId="4F5BCC84" w14:textId="77777777" w:rsidR="00782965" w:rsidRPr="00782965" w:rsidRDefault="00782965" w:rsidP="00782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71C47C" w14:textId="77777777" w:rsidR="00782965" w:rsidRDefault="00013688" w:rsidP="00782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6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Правления </w:t>
      </w:r>
    </w:p>
    <w:p w14:paraId="39E45BDC" w14:textId="4247BAAE" w:rsidR="00782965" w:rsidRDefault="00013688" w:rsidP="00782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65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r w:rsidR="00782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965">
        <w:rPr>
          <w:rFonts w:ascii="Times New Roman" w:hAnsi="Times New Roman" w:cs="Times New Roman"/>
          <w:b/>
          <w:sz w:val="28"/>
          <w:szCs w:val="28"/>
        </w:rPr>
        <w:t>фонда обязательного</w:t>
      </w:r>
    </w:p>
    <w:p w14:paraId="37A9D36C" w14:textId="371BD85A" w:rsidR="00013688" w:rsidRPr="00782965" w:rsidRDefault="00013688" w:rsidP="00782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65">
        <w:rPr>
          <w:rFonts w:ascii="Times New Roman" w:hAnsi="Times New Roman" w:cs="Times New Roman"/>
          <w:b/>
          <w:sz w:val="28"/>
          <w:szCs w:val="28"/>
        </w:rPr>
        <w:t xml:space="preserve"> медицинского страхования</w:t>
      </w:r>
      <w:r w:rsidR="00782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965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14:paraId="4540A3E3" w14:textId="77777777" w:rsidR="00013688" w:rsidRDefault="00013688" w:rsidP="00782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FA30D" w14:textId="77777777" w:rsidR="00782965" w:rsidRPr="00782965" w:rsidRDefault="00782965" w:rsidP="00782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4B1C2" w14:textId="123EEB20" w:rsidR="00013688" w:rsidRPr="00782965" w:rsidRDefault="00013688" w:rsidP="007829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В соответствии с </w:t>
      </w:r>
      <w:hyperlink r:id="rId7" w:history="1">
        <w:r w:rsidRPr="00782965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частью 5 статьи 34</w:t>
        </w:r>
      </w:hyperlink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Федерального закона от 29 ноября 2010 г. </w:t>
      </w:r>
      <w:r w:rsid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№</w:t>
      </w:r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326-ФЗ </w:t>
      </w:r>
      <w:r w:rsid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«</w:t>
      </w:r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Об обязательном медицинском страховании в Российской Федерации</w:t>
      </w:r>
      <w:r w:rsid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»</w:t>
      </w:r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Правительство Республики Тыва </w:t>
      </w:r>
      <w:r w:rsidR="00782965"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ПОСТАНОВЛЯЕТ:</w:t>
      </w:r>
    </w:p>
    <w:p w14:paraId="71518F1C" w14:textId="77777777" w:rsidR="005B6C61" w:rsidRPr="00782965" w:rsidRDefault="005B6C61" w:rsidP="007829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2834119B" w14:textId="51B74E4D" w:rsidR="00013688" w:rsidRPr="00782965" w:rsidRDefault="00013688" w:rsidP="007829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1. Внести в </w:t>
      </w:r>
      <w:hyperlink r:id="rId8" w:history="1">
        <w:r w:rsidRPr="00782965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состав</w:t>
        </w:r>
      </w:hyperlink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Правления Территориального фонда обязательного медицинского страхования Республики Тыва, утвержденный постановлением Правительства Республики Тыва от 30 января 2012 г. </w:t>
      </w:r>
      <w:r w:rsid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№</w:t>
      </w:r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29 (далее </w:t>
      </w:r>
      <w:r w:rsid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–</w:t>
      </w:r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Правление), следующие изменения:</w:t>
      </w:r>
    </w:p>
    <w:p w14:paraId="70942EA3" w14:textId="7B727B7B" w:rsidR="00013688" w:rsidRPr="00782965" w:rsidRDefault="00013688" w:rsidP="007829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1) вывести из состава Правления </w:t>
      </w:r>
      <w:hyperlink r:id="rId9" w:history="1">
        <w:r w:rsidRPr="00782965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Монгуша А.Д.</w:t>
        </w:r>
      </w:hyperlink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, </w:t>
      </w:r>
      <w:hyperlink r:id="rId10" w:history="1">
        <w:r w:rsidRPr="00782965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Ховалыга В.Т.</w:t>
        </w:r>
      </w:hyperlink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;</w:t>
      </w:r>
    </w:p>
    <w:p w14:paraId="7FCE206B" w14:textId="77777777" w:rsidR="00013688" w:rsidRPr="00782965" w:rsidRDefault="00013688" w:rsidP="007829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2) ввести в </w:t>
      </w:r>
      <w:hyperlink r:id="rId11" w:history="1">
        <w:r w:rsidRPr="00782965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состав</w:t>
        </w:r>
      </w:hyperlink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Правления:</w:t>
      </w:r>
    </w:p>
    <w:p w14:paraId="21BE96CB" w14:textId="6C459944" w:rsidR="00013688" w:rsidRPr="00782965" w:rsidRDefault="00013688" w:rsidP="007829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Ховалыг Д.В. – первого заместителя директора АСП ООО </w:t>
      </w:r>
      <w:r w:rsid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«</w:t>
      </w:r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Капитал МС</w:t>
      </w:r>
      <w:r w:rsid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»</w:t>
      </w:r>
      <w:r w:rsidR="00084A9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– </w:t>
      </w:r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Филиала в Республике Тыва</w:t>
      </w:r>
      <w:r w:rsidR="00084A9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(по согласованию)</w:t>
      </w:r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;</w:t>
      </w:r>
    </w:p>
    <w:p w14:paraId="27ABAF35" w14:textId="4F94BA46" w:rsidR="00013688" w:rsidRPr="00782965" w:rsidRDefault="00013688" w:rsidP="007829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Хайжока А.В – главного врача </w:t>
      </w:r>
      <w:r w:rsidR="00084A9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г</w:t>
      </w:r>
      <w:r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осударственного бюджетного учреждения здравоохранения </w:t>
      </w:r>
      <w:r w:rsidR="00C92A5F"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Республики Тыва </w:t>
      </w:r>
      <w:r w:rsid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«</w:t>
      </w:r>
      <w:r w:rsidR="00C92A5F"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Стоматологическая </w:t>
      </w:r>
      <w:r w:rsidR="00C16513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поликлиника</w:t>
      </w:r>
      <w:r w:rsid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»</w:t>
      </w:r>
      <w:r w:rsidR="00C92A5F" w:rsidRPr="0078296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.</w:t>
      </w:r>
    </w:p>
    <w:p w14:paraId="31148392" w14:textId="0EFD2734" w:rsidR="00013688" w:rsidRPr="00782965" w:rsidRDefault="00013688" w:rsidP="0078296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8296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2. Разместить настоящее постановление на </w:t>
      </w:r>
      <w:r w:rsidR="0078296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="00084A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Официальном интернет-</w:t>
      </w:r>
      <w:r w:rsidRPr="0078296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портале правовой информации</w:t>
      </w:r>
      <w:r w:rsidR="0078296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  <w:r w:rsidRPr="0078296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</w:t>
      </w:r>
      <w:hyperlink r:id="rId12" w:history="1">
        <w:r w:rsidRPr="00782965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val="en-US" w:eastAsia="ru-RU"/>
            <w14:ligatures w14:val="none"/>
          </w:rPr>
          <w:t>www</w:t>
        </w:r>
        <w:r w:rsidRPr="00782965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.</w:t>
        </w:r>
        <w:r w:rsidRPr="00782965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val="en-US" w:eastAsia="ru-RU"/>
            <w14:ligatures w14:val="none"/>
          </w:rPr>
          <w:t>pravo</w:t>
        </w:r>
        <w:r w:rsidRPr="00782965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.</w:t>
        </w:r>
        <w:r w:rsidRPr="00782965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val="en-US" w:eastAsia="ru-RU"/>
            <w14:ligatures w14:val="none"/>
          </w:rPr>
          <w:t>gov</w:t>
        </w:r>
        <w:r w:rsidRPr="00782965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.</w:t>
        </w:r>
        <w:r w:rsidRPr="00782965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val="en-US" w:eastAsia="ru-RU"/>
            <w14:ligatures w14:val="none"/>
          </w:rPr>
          <w:t>ru</w:t>
        </w:r>
      </w:hyperlink>
      <w:r w:rsidR="00084A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 и официальном сайте</w:t>
      </w:r>
      <w:r w:rsidRPr="0078296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Республики Тыва в информационно-телекоммуникационной сети </w:t>
      </w:r>
      <w:r w:rsidR="0078296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Pr="0078296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Интернет</w:t>
      </w:r>
      <w:r w:rsidR="0078296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  <w:r w:rsidRPr="0078296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7B085433" w14:textId="2B134CE3" w:rsidR="00013688" w:rsidRPr="00782965" w:rsidRDefault="00013688" w:rsidP="00084A95">
      <w:pPr>
        <w:widowControl w:val="0"/>
        <w:autoSpaceDE w:val="0"/>
        <w:autoSpaceDN w:val="0"/>
        <w:spacing w:after="0" w:line="360" w:lineRule="atLeast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highlight w:val="yellow"/>
          <w:lang w:eastAsia="ru-RU"/>
          <w14:ligatures w14:val="none"/>
        </w:rPr>
      </w:pPr>
    </w:p>
    <w:p w14:paraId="09931268" w14:textId="1162364D" w:rsidR="00013688" w:rsidRPr="00782965" w:rsidRDefault="00013688" w:rsidP="00084A9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8296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Глава Республики Тыва                                              </w:t>
      </w:r>
      <w:r w:rsidR="00084A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78296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    В. Ховалыг</w:t>
      </w:r>
    </w:p>
    <w:sectPr w:rsidR="00013688" w:rsidRPr="00782965" w:rsidSect="007829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AF963" w14:textId="77777777" w:rsidR="00F84068" w:rsidRDefault="00F84068" w:rsidP="00103A7B">
      <w:pPr>
        <w:spacing w:after="0" w:line="240" w:lineRule="auto"/>
      </w:pPr>
      <w:r>
        <w:separator/>
      </w:r>
    </w:p>
  </w:endnote>
  <w:endnote w:type="continuationSeparator" w:id="0">
    <w:p w14:paraId="1798188A" w14:textId="77777777" w:rsidR="00F84068" w:rsidRDefault="00F84068" w:rsidP="0010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3F20" w14:textId="77777777" w:rsidR="00F84068" w:rsidRDefault="00F84068" w:rsidP="00103A7B">
      <w:pPr>
        <w:spacing w:after="0" w:line="240" w:lineRule="auto"/>
      </w:pPr>
      <w:r>
        <w:separator/>
      </w:r>
    </w:p>
  </w:footnote>
  <w:footnote w:type="continuationSeparator" w:id="0">
    <w:p w14:paraId="11E77A9E" w14:textId="77777777" w:rsidR="00F84068" w:rsidRDefault="00F84068" w:rsidP="00103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A4541"/>
    <w:multiLevelType w:val="hybridMultilevel"/>
    <w:tmpl w:val="C512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f1bb2ac-66be-4d1e-82ea-b25ef43bfb02"/>
  </w:docVars>
  <w:rsids>
    <w:rsidRoot w:val="00FC51AA"/>
    <w:rsid w:val="00013688"/>
    <w:rsid w:val="00084A95"/>
    <w:rsid w:val="00103A7B"/>
    <w:rsid w:val="00337657"/>
    <w:rsid w:val="00453A33"/>
    <w:rsid w:val="00510217"/>
    <w:rsid w:val="005B6C61"/>
    <w:rsid w:val="00723579"/>
    <w:rsid w:val="00782965"/>
    <w:rsid w:val="00A949FC"/>
    <w:rsid w:val="00C16513"/>
    <w:rsid w:val="00C4112F"/>
    <w:rsid w:val="00C92A5F"/>
    <w:rsid w:val="00CB2E27"/>
    <w:rsid w:val="00EC1D49"/>
    <w:rsid w:val="00F84068"/>
    <w:rsid w:val="00F92DEE"/>
    <w:rsid w:val="00FC51AA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9B5C9"/>
  <w15:docId w15:val="{B3B094A0-44E4-4EE2-BC59-B774115D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68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368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C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6810&amp;dst=1000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330&amp;dst=100380" TargetMode="External"/><Relationship Id="rId12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34&amp;n=36810&amp;dst=1000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434&amp;n=36810&amp;dst=100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36810&amp;dst=1000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Ай-кыс Малбык-оол</dc:creator>
  <cp:keywords/>
  <dc:description/>
  <cp:lastModifiedBy>Тас-оол Оксана Всеволодовна</cp:lastModifiedBy>
  <cp:revision>2</cp:revision>
  <cp:lastPrinted>2024-03-25T08:58:00Z</cp:lastPrinted>
  <dcterms:created xsi:type="dcterms:W3CDTF">2024-03-25T08:58:00Z</dcterms:created>
  <dcterms:modified xsi:type="dcterms:W3CDTF">2024-03-25T08:58:00Z</dcterms:modified>
</cp:coreProperties>
</file>