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0D" w:rsidRDefault="00F5140D" w:rsidP="00F5140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5140D" w:rsidRDefault="00F5140D" w:rsidP="00F5140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5140D" w:rsidRDefault="00F5140D" w:rsidP="00F5140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5140D" w:rsidRPr="0025472A" w:rsidRDefault="00F5140D" w:rsidP="00F5140D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5140D" w:rsidRPr="004C14FF" w:rsidRDefault="00F5140D" w:rsidP="00F5140D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15342" w:rsidRDefault="00515342" w:rsidP="0051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42" w:rsidRDefault="00515342" w:rsidP="0051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42" w:rsidRDefault="00A14370" w:rsidP="00A143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2024 г. № 116</w:t>
      </w:r>
    </w:p>
    <w:p w:rsidR="00515342" w:rsidRDefault="00A14370" w:rsidP="00A143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515342" w:rsidRDefault="00515342" w:rsidP="0051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42" w:rsidRDefault="009D3599" w:rsidP="00515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342">
        <w:rPr>
          <w:rFonts w:ascii="Times New Roman" w:hAnsi="Times New Roman"/>
          <w:b/>
          <w:sz w:val="28"/>
          <w:szCs w:val="28"/>
        </w:rPr>
        <w:t xml:space="preserve">О внесении изменения в пункт 11 </w:t>
      </w:r>
      <w:r w:rsidR="00515342" w:rsidRPr="00515342">
        <w:rPr>
          <w:rFonts w:ascii="Times New Roman" w:hAnsi="Times New Roman"/>
          <w:b/>
          <w:sz w:val="28"/>
          <w:szCs w:val="28"/>
        </w:rPr>
        <w:t>Положения</w:t>
      </w:r>
    </w:p>
    <w:p w:rsidR="00515342" w:rsidRDefault="009D3599" w:rsidP="00515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342">
        <w:rPr>
          <w:rFonts w:ascii="Times New Roman" w:hAnsi="Times New Roman"/>
          <w:b/>
          <w:sz w:val="28"/>
          <w:szCs w:val="28"/>
        </w:rPr>
        <w:t xml:space="preserve">о Министерстве жилищно-коммунального </w:t>
      </w:r>
    </w:p>
    <w:p w:rsidR="009D3599" w:rsidRPr="00515342" w:rsidRDefault="009D3599" w:rsidP="00515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342">
        <w:rPr>
          <w:rFonts w:ascii="Times New Roman" w:hAnsi="Times New Roman"/>
          <w:b/>
          <w:sz w:val="28"/>
          <w:szCs w:val="28"/>
        </w:rPr>
        <w:t>хозяйства Республики Тыва</w:t>
      </w:r>
    </w:p>
    <w:p w:rsidR="009D3599" w:rsidRDefault="009D3599" w:rsidP="0051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42" w:rsidRPr="00515342" w:rsidRDefault="00515342" w:rsidP="00515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599" w:rsidRDefault="009D3599" w:rsidP="0051534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1534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26 января 2017 г. № 89 «О реестре некоммерческих организаций </w:t>
      </w:r>
      <w:r w:rsidR="00F53106">
        <w:rPr>
          <w:rFonts w:ascii="Times New Roman" w:hAnsi="Times New Roman"/>
          <w:sz w:val="28"/>
          <w:szCs w:val="28"/>
        </w:rPr>
        <w:t>–</w:t>
      </w:r>
      <w:r w:rsidRPr="00515342">
        <w:rPr>
          <w:rFonts w:ascii="Times New Roman" w:hAnsi="Times New Roman"/>
          <w:sz w:val="28"/>
          <w:szCs w:val="28"/>
        </w:rPr>
        <w:t xml:space="preserve"> исполнителей общественно полезных услуг», постановлением Правительства Республики Тыва от 4 октября 2023 г. № 728 «Об организации в Республике Тыва </w:t>
      </w:r>
      <w:r w:rsidR="00F53106">
        <w:rPr>
          <w:rFonts w:ascii="Times New Roman" w:hAnsi="Times New Roman"/>
          <w:sz w:val="28"/>
          <w:szCs w:val="28"/>
        </w:rPr>
        <w:t xml:space="preserve">                      </w:t>
      </w:r>
      <w:r w:rsidRPr="00515342">
        <w:rPr>
          <w:rFonts w:ascii="Times New Roman" w:hAnsi="Times New Roman"/>
          <w:sz w:val="28"/>
          <w:szCs w:val="28"/>
        </w:rPr>
        <w:t xml:space="preserve">выдачи заключений о соответствии качества оказываемых социально-ориентированными некоммерческими организациями общественно полезных услуг установленным критериям» Правительство Республики Тыва </w:t>
      </w:r>
      <w:r w:rsidR="00F53106" w:rsidRPr="00515342">
        <w:rPr>
          <w:rFonts w:ascii="Times New Roman" w:hAnsi="Times New Roman"/>
          <w:sz w:val="28"/>
          <w:szCs w:val="28"/>
        </w:rPr>
        <w:t>ПОСТАНОВЛЯЕТ:</w:t>
      </w:r>
    </w:p>
    <w:p w:rsidR="00F53106" w:rsidRPr="00515342" w:rsidRDefault="00F53106" w:rsidP="0051534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599" w:rsidRPr="00515342" w:rsidRDefault="009D3599" w:rsidP="00515342">
      <w:pPr>
        <w:pStyle w:val="ConsPlusNormal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Внести в пункт 11 Положения о Министерстве жилищно-коммунального хозяйства Республики Тыва, утвержденного постановлени</w:t>
      </w:r>
      <w:hyperlink r:id="rId7" w:history="1">
        <w:r w:rsidRPr="00515342">
          <w:rPr>
            <w:sz w:val="28"/>
            <w:szCs w:val="28"/>
          </w:rPr>
          <w:t>ем</w:t>
        </w:r>
      </w:hyperlink>
      <w:r w:rsidRPr="00515342">
        <w:rPr>
          <w:sz w:val="28"/>
          <w:szCs w:val="28"/>
        </w:rPr>
        <w:t xml:space="preserve"> Правительства Республики Тыва от 5 июля 2021 г. № 320, изменение, дополнив подпунктом 52 следующего содержания:</w:t>
      </w:r>
    </w:p>
    <w:p w:rsidR="00D37473" w:rsidRPr="00515342" w:rsidRDefault="009D3599" w:rsidP="00515342">
      <w:pPr>
        <w:pStyle w:val="3"/>
        <w:widowControl w:val="0"/>
        <w:numPr>
          <w:ilvl w:val="0"/>
          <w:numId w:val="0"/>
        </w:numPr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342">
        <w:rPr>
          <w:rFonts w:ascii="Times New Roman" w:hAnsi="Times New Roman" w:cs="Times New Roman"/>
          <w:b w:val="0"/>
          <w:sz w:val="28"/>
          <w:szCs w:val="28"/>
        </w:rPr>
        <w:t xml:space="preserve">«52) </w:t>
      </w:r>
      <w:r w:rsidRPr="00515342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осуществляет оценку качества оказания общественно полезных услуг социально ориентированной некоммерческой организацией, предусмотренной подпунктом 1 пункта 2.2 статьи 2 Федерального закона от 12 января 1996 г. № 7-ФЗ «О некоммерческих организациях», и выдачу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</w:t>
      </w:r>
      <w:r w:rsidR="00D37473" w:rsidRPr="005153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D3599" w:rsidRPr="00515342" w:rsidRDefault="009D3599" w:rsidP="00515342">
      <w:pPr>
        <w:pStyle w:val="3"/>
        <w:widowControl w:val="0"/>
        <w:numPr>
          <w:ilvl w:val="0"/>
          <w:numId w:val="0"/>
        </w:numPr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4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2. </w:t>
      </w:r>
      <w:r w:rsidRPr="00515342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D3599" w:rsidRPr="00515342" w:rsidRDefault="009D3599" w:rsidP="00F53106">
      <w:pPr>
        <w:pStyle w:val="ConsPlusNormal"/>
        <w:spacing w:line="360" w:lineRule="atLeast"/>
        <w:rPr>
          <w:sz w:val="28"/>
          <w:szCs w:val="28"/>
        </w:rPr>
      </w:pPr>
    </w:p>
    <w:p w:rsidR="009D3599" w:rsidRPr="00515342" w:rsidRDefault="009D3599" w:rsidP="00F53106">
      <w:pPr>
        <w:pStyle w:val="ConsPlusNormal"/>
        <w:spacing w:line="360" w:lineRule="atLeast"/>
        <w:rPr>
          <w:sz w:val="28"/>
          <w:szCs w:val="28"/>
        </w:rPr>
      </w:pPr>
    </w:p>
    <w:p w:rsidR="00D37473" w:rsidRPr="00515342" w:rsidRDefault="00D37473" w:rsidP="00F53106">
      <w:pPr>
        <w:pStyle w:val="ConsPlusNormal"/>
        <w:spacing w:line="360" w:lineRule="atLeast"/>
        <w:rPr>
          <w:sz w:val="28"/>
          <w:szCs w:val="28"/>
        </w:rPr>
      </w:pPr>
    </w:p>
    <w:p w:rsidR="009D3599" w:rsidRPr="00515342" w:rsidRDefault="009D3599" w:rsidP="00F53106">
      <w:pPr>
        <w:pStyle w:val="ConsPlusNormal"/>
        <w:spacing w:line="360" w:lineRule="atLeast"/>
        <w:rPr>
          <w:sz w:val="28"/>
          <w:szCs w:val="28"/>
        </w:rPr>
      </w:pPr>
      <w:r w:rsidRPr="00515342">
        <w:rPr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515342">
        <w:rPr>
          <w:sz w:val="28"/>
          <w:szCs w:val="28"/>
        </w:rPr>
        <w:t>Ховалыг</w:t>
      </w:r>
      <w:proofErr w:type="spellEnd"/>
    </w:p>
    <w:p w:rsidR="00292C22" w:rsidRPr="00515342" w:rsidRDefault="00292C22" w:rsidP="00F5310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292C22" w:rsidRPr="00515342" w:rsidSect="00F531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22" w:rsidRDefault="00413D22" w:rsidP="00F53106">
      <w:pPr>
        <w:spacing w:after="0" w:line="240" w:lineRule="auto"/>
      </w:pPr>
      <w:r>
        <w:separator/>
      </w:r>
    </w:p>
  </w:endnote>
  <w:endnote w:type="continuationSeparator" w:id="0">
    <w:p w:rsidR="00413D22" w:rsidRDefault="00413D22" w:rsidP="00F5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22" w:rsidRDefault="00413D22" w:rsidP="00F53106">
      <w:pPr>
        <w:spacing w:after="0" w:line="240" w:lineRule="auto"/>
      </w:pPr>
      <w:r>
        <w:separator/>
      </w:r>
    </w:p>
  </w:footnote>
  <w:footnote w:type="continuationSeparator" w:id="0">
    <w:p w:rsidR="00413D22" w:rsidRDefault="00413D22" w:rsidP="00F5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9503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53106" w:rsidRPr="00F53106" w:rsidRDefault="00F53106">
        <w:pPr>
          <w:pStyle w:val="a5"/>
          <w:jc w:val="right"/>
          <w:rPr>
            <w:rFonts w:ascii="Times New Roman" w:hAnsi="Times New Roman"/>
            <w:sz w:val="24"/>
          </w:rPr>
        </w:pPr>
        <w:r w:rsidRPr="00F53106">
          <w:rPr>
            <w:rFonts w:ascii="Times New Roman" w:hAnsi="Times New Roman"/>
            <w:sz w:val="24"/>
          </w:rPr>
          <w:fldChar w:fldCharType="begin"/>
        </w:r>
        <w:r w:rsidRPr="00F53106">
          <w:rPr>
            <w:rFonts w:ascii="Times New Roman" w:hAnsi="Times New Roman"/>
            <w:sz w:val="24"/>
          </w:rPr>
          <w:instrText>PAGE   \* MERGEFORMAT</w:instrText>
        </w:r>
        <w:r w:rsidRPr="00F53106">
          <w:rPr>
            <w:rFonts w:ascii="Times New Roman" w:hAnsi="Times New Roman"/>
            <w:sz w:val="24"/>
          </w:rPr>
          <w:fldChar w:fldCharType="separate"/>
        </w:r>
        <w:r w:rsidR="00F5140D">
          <w:rPr>
            <w:rFonts w:ascii="Times New Roman" w:hAnsi="Times New Roman"/>
            <w:noProof/>
            <w:sz w:val="24"/>
          </w:rPr>
          <w:t>2</w:t>
        </w:r>
        <w:r w:rsidRPr="00F5310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73C326C"/>
    <w:multiLevelType w:val="multilevel"/>
    <w:tmpl w:val="1B72626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d382483-2c39-4519-9cfc-cabe627d6ea1"/>
  </w:docVars>
  <w:rsids>
    <w:rsidRoot w:val="009D3599"/>
    <w:rsid w:val="00030491"/>
    <w:rsid w:val="00292C22"/>
    <w:rsid w:val="00413D22"/>
    <w:rsid w:val="00515342"/>
    <w:rsid w:val="009D3599"/>
    <w:rsid w:val="00A14370"/>
    <w:rsid w:val="00CE69F0"/>
    <w:rsid w:val="00D37473"/>
    <w:rsid w:val="00F5140D"/>
    <w:rsid w:val="00F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F7FBE-E408-4C11-84D5-E828A37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99"/>
    <w:rPr>
      <w:rFonts w:eastAsiaTheme="minorEastAsia" w:cs="Times New Roman"/>
      <w:lang w:eastAsia="ru-RU"/>
    </w:rPr>
  </w:style>
  <w:style w:type="paragraph" w:styleId="3">
    <w:name w:val="heading 3"/>
    <w:basedOn w:val="a"/>
    <w:next w:val="a0"/>
    <w:link w:val="30"/>
    <w:uiPriority w:val="9"/>
    <w:qFormat/>
    <w:rsid w:val="009D3599"/>
    <w:pPr>
      <w:numPr>
        <w:ilvl w:val="2"/>
        <w:numId w:val="1"/>
      </w:numPr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D3599"/>
    <w:rPr>
      <w:rFonts w:ascii="Arial" w:eastAsiaTheme="minorEastAsia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D3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3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9D35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D3599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5310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53106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514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6707&amp;date=21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MinZHKKH_051</dc:creator>
  <cp:keywords/>
  <dc:description/>
  <cp:lastModifiedBy>Тас-оол Оксана Всеволодовна</cp:lastModifiedBy>
  <cp:revision>2</cp:revision>
  <cp:lastPrinted>2024-03-21T08:31:00Z</cp:lastPrinted>
  <dcterms:created xsi:type="dcterms:W3CDTF">2024-03-21T08:32:00Z</dcterms:created>
  <dcterms:modified xsi:type="dcterms:W3CDTF">2024-03-21T08:32:00Z</dcterms:modified>
</cp:coreProperties>
</file>